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渠县20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度初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级教师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职务聘任审查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通过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渠县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人力资源和社会保障局、渠县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sz w:val="32"/>
          <w:szCs w:val="32"/>
        </w:rPr>
        <w:t>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通过，拟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聘任李丹等217人为中小学二级教师（助理讲师）职务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贾邱越等30人为中小学三级教师职务。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现将名单公示于后，如发现有申报不实和其他方面的问题者，请于1月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前向渠县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、渠县教育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或县纪委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监委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局纪检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监察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组电话、书面反映或面谈。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电话：7212005（渠县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    7323148（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渠县教育局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    7321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48（县纪委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监委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局纪检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监察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附件：渠县20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初级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教师职务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聘任审查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渠县教育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                      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仿宋_GB2312" w:eastAsia="仿宋_GB2312"/>
          <w:sz w:val="32"/>
          <w:szCs w:val="32"/>
        </w:rPr>
      </w:pPr>
    </w:p>
    <w:tbl>
      <w:tblPr>
        <w:tblStyle w:val="6"/>
        <w:tblW w:w="88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50"/>
        <w:gridCol w:w="710"/>
        <w:gridCol w:w="1540"/>
        <w:gridCol w:w="318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渠县</w:t>
            </w:r>
            <w:r>
              <w:rPr>
                <w:rStyle w:val="14"/>
                <w:rFonts w:eastAsia="方正小标宋简体"/>
                <w:sz w:val="44"/>
                <w:szCs w:val="44"/>
                <w:lang w:val="en-US" w:eastAsia="zh-CN" w:bidi="ar"/>
              </w:rPr>
              <w:t>2021</w:t>
            </w:r>
            <w:r>
              <w:rPr>
                <w:rStyle w:val="15"/>
                <w:sz w:val="44"/>
                <w:szCs w:val="44"/>
                <w:lang w:val="en-US" w:eastAsia="zh-CN" w:bidi="ar"/>
              </w:rPr>
              <w:t>年度初级教师职务聘任审查</w:t>
            </w:r>
            <w:r>
              <w:rPr>
                <w:rStyle w:val="14"/>
                <w:rFonts w:eastAsia="方正小标宋简体"/>
                <w:sz w:val="44"/>
                <w:szCs w:val="44"/>
                <w:lang w:val="en-US" w:eastAsia="zh-CN" w:bidi="ar"/>
              </w:rPr>
              <w:t xml:space="preserve">            </w:t>
            </w:r>
            <w:r>
              <w:rPr>
                <w:rStyle w:val="15"/>
                <w:sz w:val="44"/>
                <w:szCs w:val="44"/>
                <w:lang w:val="en-US" w:eastAsia="zh-CN" w:bidi="ar"/>
              </w:rPr>
              <w:t>通过人员名单（</w:t>
            </w:r>
            <w:r>
              <w:rPr>
                <w:rStyle w:val="14"/>
                <w:rFonts w:eastAsia="方正小标宋简体"/>
                <w:sz w:val="44"/>
                <w:szCs w:val="44"/>
                <w:lang w:val="en-US" w:eastAsia="zh-CN" w:bidi="ar"/>
              </w:rPr>
              <w:t>247</w:t>
            </w:r>
            <w:r>
              <w:rPr>
                <w:rStyle w:val="15"/>
                <w:sz w:val="44"/>
                <w:szCs w:val="44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序号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姓名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性别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出生年月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工作单位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申报职务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翟长兵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渠县岩峰职业中学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渠县岩峰职业中学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渠县涌兴镇第二学校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吴钰芳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渠县土溪镇第五学校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王荣念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1986.09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吴双凤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刘高源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胡成阳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渠县涌兴镇第二学校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张芃颖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胡飞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熊娜娜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况小花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渠县李馥镇第一学校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王泗群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渠县静边镇第三学校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渠县丰乐镇第二学校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1985.10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罗慧莉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艾敬京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渠县岩峰镇第一小学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帅佳妮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渠县静边镇第三小学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周秋君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渠县静边镇第三小学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毛佳玲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渠县琅琊中学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廖婉杉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陈仁碧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廖雪英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熊霞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渠县李渡镇第二学校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陈小燕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渠县合力镇第二学校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渠县望江乡第一学校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董明敏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渠县望江乡第一学校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徐冰心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渠县三汇镇第二小学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郑凡丽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唐婉玲</w:t>
            </w:r>
            <w:r>
              <w:rPr>
                <w:rStyle w:val="1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谢沙丽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渠县文崇镇第二学校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王蒙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渠县万寿镇第一学校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秦胜雪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渠县万寿镇第一学校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林姗姗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吴春梅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渠县贵福镇第二学校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徐兰兰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渠县贵福镇第二学校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张其玉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曾有杰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叶钦慧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谢常清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谢建丰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唐福川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渠县安北乡中心学校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刘玉鑫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谭向利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周明瑾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方海维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文永强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渠县岩峰镇第一小学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易燕林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陈苗苗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郑加欣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李玉禾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渠县清溪中学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薛胜梨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渠县万寿镇第三学校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李佳蔚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渠县三汇镇第二小学</w:t>
            </w:r>
            <w:r>
              <w:rPr>
                <w:rStyle w:val="1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徐理静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渠县成都市实验外国语学校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闫俊如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渠县成都市实验外国语学校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朱宗程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渠县成实外高级中学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王新思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殷隆杰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渠县巨光乡中心学校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蒋茜茜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雷嫣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陈花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罗燕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1988.06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渠县土溪镇第一小学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渠县万寿镇第二学校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渠县岩峰镇第二小学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渠县土溪镇第一小学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渠县土溪镇第一小学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钟亭亭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范会文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李萍萍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邹易均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渠县丰乐镇第一学校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何舒婷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渠县琅琊镇第二小学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黄坤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齐欣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渠县特殊教育学校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张苏洪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渠县特殊教育学校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黄江陵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渠县特殊教育学校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余林珂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渠县特殊教育学校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陈守丽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渠县特殊教育学校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于舒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渠县特殊教育学校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陈俐莉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1987.06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黄中敏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任红艳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Style w:val="1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8"/>
                <w:lang w:val="en-US" w:eastAsia="zh-CN" w:bidi="ar"/>
              </w:rPr>
              <w:t>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唐传分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Style w:val="1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8"/>
                <w:lang w:val="en-US" w:eastAsia="zh-CN" w:bidi="ar"/>
              </w:rPr>
              <w:t>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唐巧莉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姚志艳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</w:t>
            </w:r>
            <w:r>
              <w:rPr>
                <w:rStyle w:val="1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8"/>
                <w:lang w:val="en-US" w:eastAsia="zh-CN" w:bidi="ar"/>
              </w:rPr>
              <w:t>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渠县三板镇第一学校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</w:t>
            </w:r>
            <w:r>
              <w:rPr>
                <w:rStyle w:val="1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8"/>
                <w:lang w:val="en-US" w:eastAsia="zh-CN" w:bidi="ar"/>
              </w:rPr>
              <w:t>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李胜男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渠县涌兴镇第三学校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龙佳琳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渠县涌兴镇第三学校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王纲涛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唐京城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渠县成都市实验外国语学校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蒋艾秘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张丽诗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渠县贵福镇第三学校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陈薛仲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夏渠江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彭颖铃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黄贤坤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周癸秋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渠县贵福镇第三学校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李俊宣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渠县土溪初级中学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史世君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渠县土溪初级中学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单文文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李单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熊俊良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渠县鲜渡镇中心学校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方思文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渠县贵福镇第一小学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虢笑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渠县贵福镇第一小学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渠县贵福镇第一小学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李翠玲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渠县贵福镇第一小学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渠县贵福镇第一小学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吴红艳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渠县贵福镇第三学校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何盈虹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何婉秋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陈建华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朱飞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张霞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滕常彪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李清秀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幸雪梅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侯金华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黄飞鸿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黄从茜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万人龙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渠县涌兴镇第四学校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渠县龙凤镇中心校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谢云凡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渠县龙凤镇中心校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田粮铭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1997.09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杨皓月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1998.08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1993.03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1995.05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侯比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1994.08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蒲小丽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1996.07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邓朝娅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冷苗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王栩菲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肖淇匀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1988.10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唐有波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王咏梅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冯婷婷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曲丽平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周鑫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渠县三汇镇第三小学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孙秀林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李姣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贾邱越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渠县涌兴镇第二学校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渠县涌兴镇第一小学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杨春龙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渠县文崇镇第一学校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唐玲玲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蒲丽丽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渠县静边镇第一小学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渠县岩峰镇第一小学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潘永竹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渠县新市镇第一学校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渠县土溪镇第二小学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渠县三汇镇第二小学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王珊珊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渠县琅琊镇第一小学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唐莎莎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渠县琅琊镇第一小学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董兴春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渠县琅琊镇第一小学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李菊花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渠县望溪镇第一小学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向禹星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渠县土溪镇第一小学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王宇靖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渠县琅琊镇第二小学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黄琪淋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渠县李渡镇第三学校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唐振宇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1996.03 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渠县东安镇第二小学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渠县土溪镇第一小学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渠县清溪场镇第一小学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李翠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渠县清溪场镇第一小学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江杭杭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渠县清溪场镇第一小学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刘越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渠县报恩乡中心学校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渠县合力镇第一学校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赵奕辰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渠县合力镇第一学校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渠县临巴镇第一小学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程家文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渠县临巴镇第一小学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兰鑫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渠县三汇镇第三小学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刘蕾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胡小霞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肖舒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唐迎香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倪元军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龚姝帆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张全渝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常小玲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罗姣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雷秀玲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渠县职业中专学校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助理讲师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-234950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18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aAwdf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04"/>
    <w:rsid w:val="000037F0"/>
    <w:rsid w:val="0001629C"/>
    <w:rsid w:val="00017F05"/>
    <w:rsid w:val="000314E8"/>
    <w:rsid w:val="00097099"/>
    <w:rsid w:val="000A00CE"/>
    <w:rsid w:val="000C468C"/>
    <w:rsid w:val="00145C3D"/>
    <w:rsid w:val="00146C69"/>
    <w:rsid w:val="0015320B"/>
    <w:rsid w:val="00186050"/>
    <w:rsid w:val="001A653F"/>
    <w:rsid w:val="001B221E"/>
    <w:rsid w:val="001B6039"/>
    <w:rsid w:val="00232EBA"/>
    <w:rsid w:val="00282643"/>
    <w:rsid w:val="0028323A"/>
    <w:rsid w:val="00287E2B"/>
    <w:rsid w:val="002A2985"/>
    <w:rsid w:val="002A65B3"/>
    <w:rsid w:val="002C093D"/>
    <w:rsid w:val="002D631A"/>
    <w:rsid w:val="00317552"/>
    <w:rsid w:val="00321D4F"/>
    <w:rsid w:val="00393428"/>
    <w:rsid w:val="00413962"/>
    <w:rsid w:val="00423DB8"/>
    <w:rsid w:val="004277DA"/>
    <w:rsid w:val="00430EFC"/>
    <w:rsid w:val="00441707"/>
    <w:rsid w:val="0045462F"/>
    <w:rsid w:val="00456C4A"/>
    <w:rsid w:val="00483224"/>
    <w:rsid w:val="004A1A19"/>
    <w:rsid w:val="004A457A"/>
    <w:rsid w:val="004B547D"/>
    <w:rsid w:val="004C323F"/>
    <w:rsid w:val="00511B43"/>
    <w:rsid w:val="0060624B"/>
    <w:rsid w:val="00611511"/>
    <w:rsid w:val="00623358"/>
    <w:rsid w:val="00661DB3"/>
    <w:rsid w:val="006706CA"/>
    <w:rsid w:val="00671113"/>
    <w:rsid w:val="006939BB"/>
    <w:rsid w:val="006941D1"/>
    <w:rsid w:val="00695199"/>
    <w:rsid w:val="006A6F8D"/>
    <w:rsid w:val="006C4D11"/>
    <w:rsid w:val="006E155F"/>
    <w:rsid w:val="00705DB2"/>
    <w:rsid w:val="00732009"/>
    <w:rsid w:val="007439E8"/>
    <w:rsid w:val="00745067"/>
    <w:rsid w:val="007A40EE"/>
    <w:rsid w:val="007B7A6B"/>
    <w:rsid w:val="007C2170"/>
    <w:rsid w:val="00800B7B"/>
    <w:rsid w:val="0083057F"/>
    <w:rsid w:val="0083237B"/>
    <w:rsid w:val="00834C84"/>
    <w:rsid w:val="008359A5"/>
    <w:rsid w:val="008604DF"/>
    <w:rsid w:val="008624B6"/>
    <w:rsid w:val="008628D8"/>
    <w:rsid w:val="008A08E6"/>
    <w:rsid w:val="008A6F04"/>
    <w:rsid w:val="008C1139"/>
    <w:rsid w:val="008D4F26"/>
    <w:rsid w:val="008F3D03"/>
    <w:rsid w:val="008F3FEC"/>
    <w:rsid w:val="00977F6F"/>
    <w:rsid w:val="009F73FB"/>
    <w:rsid w:val="00A23043"/>
    <w:rsid w:val="00A5687C"/>
    <w:rsid w:val="00A6655C"/>
    <w:rsid w:val="00A67242"/>
    <w:rsid w:val="00AB1DB0"/>
    <w:rsid w:val="00AD2595"/>
    <w:rsid w:val="00B03D62"/>
    <w:rsid w:val="00B05CC2"/>
    <w:rsid w:val="00B330EB"/>
    <w:rsid w:val="00B71BE2"/>
    <w:rsid w:val="00B83655"/>
    <w:rsid w:val="00B96573"/>
    <w:rsid w:val="00BB00F4"/>
    <w:rsid w:val="00C12A87"/>
    <w:rsid w:val="00C35A35"/>
    <w:rsid w:val="00C8791C"/>
    <w:rsid w:val="00CA6E6A"/>
    <w:rsid w:val="00CB64CA"/>
    <w:rsid w:val="00CE2315"/>
    <w:rsid w:val="00D041B5"/>
    <w:rsid w:val="00D0451E"/>
    <w:rsid w:val="00D34C69"/>
    <w:rsid w:val="00D40CE6"/>
    <w:rsid w:val="00D4170E"/>
    <w:rsid w:val="00D508D5"/>
    <w:rsid w:val="00D73B54"/>
    <w:rsid w:val="00DC5255"/>
    <w:rsid w:val="00E10E33"/>
    <w:rsid w:val="00E331F5"/>
    <w:rsid w:val="00E37ABB"/>
    <w:rsid w:val="00E962B7"/>
    <w:rsid w:val="00EA4835"/>
    <w:rsid w:val="00ED4C06"/>
    <w:rsid w:val="00EE548B"/>
    <w:rsid w:val="00F22C80"/>
    <w:rsid w:val="00F83AD6"/>
    <w:rsid w:val="00FD6796"/>
    <w:rsid w:val="044960BF"/>
    <w:rsid w:val="09320D6C"/>
    <w:rsid w:val="0B795E0E"/>
    <w:rsid w:val="0B7C2DAB"/>
    <w:rsid w:val="0CB56FDB"/>
    <w:rsid w:val="18616F2E"/>
    <w:rsid w:val="209F0482"/>
    <w:rsid w:val="235A7381"/>
    <w:rsid w:val="248C3198"/>
    <w:rsid w:val="260E3B25"/>
    <w:rsid w:val="27B30E28"/>
    <w:rsid w:val="2EE144CD"/>
    <w:rsid w:val="347F470A"/>
    <w:rsid w:val="363713B7"/>
    <w:rsid w:val="39CB442B"/>
    <w:rsid w:val="3C487BBC"/>
    <w:rsid w:val="41C841E4"/>
    <w:rsid w:val="472D5BD0"/>
    <w:rsid w:val="4B675475"/>
    <w:rsid w:val="563F2C30"/>
    <w:rsid w:val="576C768E"/>
    <w:rsid w:val="72D1172F"/>
    <w:rsid w:val="73557ED4"/>
    <w:rsid w:val="73575EC8"/>
    <w:rsid w:val="7F4C1B0E"/>
    <w:rsid w:val="7FD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31"/>
    <w:basedOn w:val="7"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16">
    <w:name w:val="font01"/>
    <w:basedOn w:val="7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渠县教科局</Company>
  <Pages>1</Pages>
  <Words>53</Words>
  <Characters>308</Characters>
  <Lines>2</Lines>
  <Paragraphs>1</Paragraphs>
  <TotalTime>42</TotalTime>
  <ScaleCrop>false</ScaleCrop>
  <LinksUpToDate>false</LinksUpToDate>
  <CharactersWithSpaces>360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2019-01-17T07:27:00Z</dcterms:created>
  <dc:creator>admin</dc:creator>
  <cp:lastModifiedBy>Administrator</cp:lastModifiedBy>
  <cp:lastPrinted>2022-01-14T08:13:00Z</cp:lastPrinted>
  <dcterms:modified xsi:type="dcterms:W3CDTF">2022-01-14T09:36:37Z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4D6E85732D44435A9C5F2470105F30FD</vt:lpwstr>
  </property>
</Properties>
</file>